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49E" w:rsidRPr="002461E5" w:rsidRDefault="002461E5" w:rsidP="002461E5">
      <w:pPr>
        <w:jc w:val="center"/>
        <w:rPr>
          <w:rFonts w:ascii="Times New Roman" w:hAnsi="Times New Roman" w:cs="Times New Roman"/>
          <w:sz w:val="28"/>
          <w:szCs w:val="28"/>
        </w:rPr>
      </w:pPr>
      <w:r w:rsidRPr="002461E5">
        <w:rPr>
          <w:rFonts w:ascii="Times New Roman" w:hAnsi="Times New Roman" w:cs="Times New Roman"/>
          <w:sz w:val="28"/>
          <w:szCs w:val="28"/>
        </w:rPr>
        <w:t xml:space="preserve">Беседы с воспитанниками о </w:t>
      </w:r>
      <w:r>
        <w:rPr>
          <w:rFonts w:ascii="Times New Roman" w:hAnsi="Times New Roman" w:cs="Times New Roman"/>
          <w:sz w:val="28"/>
          <w:szCs w:val="28"/>
        </w:rPr>
        <w:t>безопасности на дороге</w:t>
      </w:r>
      <w:bookmarkStart w:id="0" w:name="_GoBack"/>
      <w:bookmarkEnd w:id="0"/>
    </w:p>
    <w:p w:rsidR="002461E5" w:rsidRDefault="002461E5"/>
    <w:p w:rsidR="002461E5" w:rsidRDefault="002461E5">
      <w:r>
        <w:rPr>
          <w:noProof/>
          <w:lang w:eastAsia="ru-RU"/>
        </w:rPr>
        <w:drawing>
          <wp:inline distT="0" distB="0" distL="0" distR="0" wp14:anchorId="2F7E1044">
            <wp:extent cx="5937885" cy="3749675"/>
            <wp:effectExtent l="0" t="0" r="571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74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46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1E5"/>
    <w:rsid w:val="002461E5"/>
    <w:rsid w:val="0058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026E4"/>
  <w15:chartTrackingRefBased/>
  <w15:docId w15:val="{D86668AC-0F72-4950-B8BB-C03C512D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2023-06-16T07:22:00Z</dcterms:created>
  <dcterms:modified xsi:type="dcterms:W3CDTF">2023-06-16T07:29:00Z</dcterms:modified>
</cp:coreProperties>
</file>